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134"/>
        <w:gridCol w:w="6861"/>
      </w:tblGrid>
      <w:tr w:rsidR="00A92A02" w:rsidTr="00A92A02">
        <w:trPr>
          <w:trHeight w:val="254"/>
        </w:trPr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85"/>
            </w:tblGrid>
            <w:tr w:rsidR="00A92A02">
              <w:trPr>
                <w:trHeight w:val="1701"/>
              </w:trPr>
              <w:tc>
                <w:tcPr>
                  <w:tcW w:w="1985" w:type="dxa"/>
                  <w:vAlign w:val="center"/>
                </w:tcPr>
                <w:p w:rsidR="00A92A02" w:rsidRDefault="00D03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6697" cy="1299765"/>
                        <wp:effectExtent l="38100" t="57150" r="115353" b="90885"/>
                        <wp:docPr id="11" name="Picture 1" descr="http://kphoto1.karir.com/photos/41/95/289541/s66818197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photo1.karir.com/photos/41/95/289541/s668181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40000" contrast="-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697" cy="129976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2A02" w:rsidRDefault="00A92A0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:rsidR="00A92A02" w:rsidRPr="00C840CD" w:rsidRDefault="00A92A02" w:rsidP="00B257D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0CD">
              <w:rPr>
                <w:rFonts w:ascii="Arial" w:hAnsi="Arial" w:cs="Arial"/>
                <w:b/>
                <w:bCs/>
                <w:sz w:val="28"/>
                <w:szCs w:val="28"/>
              </w:rPr>
              <w:t>Faisal Rakhman</w:t>
            </w:r>
            <w:r w:rsidRPr="00C840CD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 w:rsidR="00B257DB">
              <w:rPr>
                <w:rFonts w:ascii="Arial" w:hAnsi="Arial" w:cs="Arial"/>
                <w:b/>
                <w:sz w:val="24"/>
                <w:szCs w:val="24"/>
              </w:rPr>
              <w:t>Komplek</w:t>
            </w:r>
            <w:proofErr w:type="spellEnd"/>
            <w:r w:rsidR="00B257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57DB">
              <w:rPr>
                <w:rFonts w:ascii="Arial" w:hAnsi="Arial" w:cs="Arial"/>
                <w:b/>
                <w:sz w:val="24"/>
                <w:szCs w:val="24"/>
              </w:rPr>
              <w:t>PerumahanTiban</w:t>
            </w:r>
            <w:proofErr w:type="spellEnd"/>
            <w:r w:rsidR="00B257DB">
              <w:rPr>
                <w:rFonts w:ascii="Arial" w:hAnsi="Arial" w:cs="Arial"/>
                <w:b/>
                <w:sz w:val="24"/>
                <w:szCs w:val="24"/>
              </w:rPr>
              <w:t xml:space="preserve"> Indah Blok T50 </w:t>
            </w:r>
            <w:proofErr w:type="spellStart"/>
            <w:r w:rsidR="00B257DB">
              <w:rPr>
                <w:rFonts w:ascii="Arial" w:hAnsi="Arial" w:cs="Arial"/>
                <w:b/>
                <w:sz w:val="24"/>
                <w:szCs w:val="24"/>
              </w:rPr>
              <w:t>Sekupang</w:t>
            </w:r>
            <w:proofErr w:type="spellEnd"/>
            <w:r w:rsidR="00B257DB">
              <w:rPr>
                <w:rFonts w:ascii="Arial" w:hAnsi="Arial" w:cs="Arial"/>
                <w:b/>
                <w:sz w:val="24"/>
                <w:szCs w:val="24"/>
              </w:rPr>
              <w:t xml:space="preserve"> - Batam</w:t>
            </w:r>
          </w:p>
        </w:tc>
      </w:tr>
      <w:tr w:rsidR="00A92A02" w:rsidTr="00A92A02">
        <w:trPr>
          <w:trHeight w:val="278"/>
        </w:trPr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2A02" w:rsidRDefault="00A92A0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2A02" w:rsidRPr="00C840CD" w:rsidRDefault="00697AA9" w:rsidP="00B257DB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697AA9">
              <w:rPr>
                <w:rFonts w:ascii="Arial" w:hAnsi="Arial" w:cs="Arial"/>
                <w:b/>
                <w:sz w:val="16"/>
                <w:szCs w:val="16"/>
              </w:rPr>
              <w:t>+62</w:t>
            </w:r>
            <w:r>
              <w:rPr>
                <w:rFonts w:ascii="Arial" w:hAnsi="Arial" w:cs="Arial"/>
                <w:b/>
                <w:sz w:val="16"/>
                <w:szCs w:val="16"/>
              </w:rPr>
              <w:t>) 81268</w:t>
            </w:r>
            <w:r w:rsidRPr="00697AA9">
              <w:rPr>
                <w:rFonts w:ascii="Arial" w:hAnsi="Arial" w:cs="Arial"/>
                <w:b/>
                <w:sz w:val="16"/>
                <w:szCs w:val="16"/>
              </w:rPr>
              <w:t>032810</w:t>
            </w:r>
            <w:r w:rsidR="00A92A02" w:rsidRPr="00C840CD">
              <w:rPr>
                <w:rFonts w:ascii="Arial" w:hAnsi="Arial" w:cs="Arial"/>
                <w:b/>
                <w:sz w:val="16"/>
                <w:szCs w:val="16"/>
              </w:rPr>
              <w:t xml:space="preserve"> | faisalrakhman@windowslive.com | 34 years old | </w:t>
            </w:r>
            <w:proofErr w:type="spellStart"/>
            <w:r w:rsidR="00B257DB">
              <w:rPr>
                <w:rFonts w:ascii="Arial" w:hAnsi="Arial" w:cs="Arial"/>
                <w:b/>
                <w:sz w:val="16"/>
                <w:szCs w:val="16"/>
              </w:rPr>
              <w:t>Kepulauan</w:t>
            </w:r>
            <w:proofErr w:type="spellEnd"/>
            <w:r w:rsidR="00B257DB">
              <w:rPr>
                <w:rFonts w:ascii="Arial" w:hAnsi="Arial" w:cs="Arial"/>
                <w:b/>
                <w:sz w:val="16"/>
                <w:szCs w:val="16"/>
              </w:rPr>
              <w:t xml:space="preserve"> Riau</w:t>
            </w:r>
          </w:p>
        </w:tc>
      </w:tr>
      <w:tr w:rsidR="008F24EC" w:rsidTr="00A92A02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Experience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 years</w:t>
            </w:r>
          </w:p>
        </w:tc>
      </w:tr>
      <w:tr w:rsidR="008F24EC" w:rsidTr="00A92A02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Previous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A92A02" w:rsidP="00A92A02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0CD">
              <w:rPr>
                <w:rFonts w:ascii="Arial" w:hAnsi="Arial" w:cs="Arial"/>
                <w:sz w:val="18"/>
                <w:szCs w:val="18"/>
              </w:rPr>
              <w:t>Head of Administration - Branch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0E2C">
              <w:rPr>
                <w:rFonts w:ascii="Arial" w:hAnsi="Arial" w:cs="Arial"/>
                <w:sz w:val="18"/>
                <w:szCs w:val="18"/>
              </w:rPr>
              <w:t xml:space="preserve">PT. Tigaraksa </w:t>
            </w:r>
            <w:proofErr w:type="spellStart"/>
            <w:r w:rsidR="00230E2C">
              <w:rPr>
                <w:rFonts w:ascii="Arial" w:hAnsi="Arial" w:cs="Arial"/>
                <w:sz w:val="18"/>
                <w:szCs w:val="18"/>
              </w:rPr>
              <w:t>Satria</w:t>
            </w:r>
            <w:proofErr w:type="spellEnd"/>
            <w:r w:rsidR="00230E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30E2C">
              <w:rPr>
                <w:rFonts w:ascii="Arial" w:hAnsi="Arial" w:cs="Arial"/>
                <w:sz w:val="18"/>
                <w:szCs w:val="18"/>
              </w:rPr>
              <w:t>tbk</w:t>
            </w:r>
            <w:proofErr w:type="spellEnd"/>
          </w:p>
        </w:tc>
      </w:tr>
      <w:tr w:rsidR="008F24EC" w:rsidTr="00A92A02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Education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A92A02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North Sumatera</w:t>
            </w:r>
            <w:r w:rsidR="00230E2C">
              <w:rPr>
                <w:rFonts w:ascii="Arial" w:hAnsi="Arial" w:cs="Arial"/>
                <w:sz w:val="18"/>
                <w:szCs w:val="18"/>
              </w:rPr>
              <w:br/>
              <w:t>Bachelor's, Mathematics (2001)</w:t>
            </w:r>
          </w:p>
        </w:tc>
      </w:tr>
      <w:tr w:rsidR="008F24EC" w:rsidTr="00A92A02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Nationality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Indonesia</w:t>
            </w:r>
          </w:p>
        </w:tc>
      </w:tr>
    </w:tbl>
    <w:p w:rsidR="008F24EC" w:rsidRDefault="008F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701"/>
        <w:gridCol w:w="6294"/>
      </w:tblGrid>
      <w:tr w:rsidR="008F24EC" w:rsidTr="00A92A02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Experience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Sep 2013 - Present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(7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 w:rsidP="00A92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Head of Administration </w:t>
            </w:r>
            <w:r w:rsidR="00B257DB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257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Batam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Branch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PT. Tigaraksa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A92A02">
              <w:rPr>
                <w:rFonts w:ascii="Arial" w:hAnsi="Arial" w:cs="Arial"/>
                <w:sz w:val="20"/>
                <w:szCs w:val="20"/>
              </w:rPr>
              <w:t>Riau Island</w:t>
            </w:r>
            <w:r>
              <w:rPr>
                <w:rFonts w:ascii="Arial" w:hAnsi="Arial" w:cs="Arial"/>
                <w:sz w:val="20"/>
                <w:szCs w:val="20"/>
              </w:rPr>
              <w:t>, Indonesia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 w:rsidP="00A92A02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RESPONSIBILITIES</w:t>
            </w:r>
            <w:proofErr w:type="gramStart"/>
            <w:r>
              <w:rPr>
                <w:rFonts w:ascii="Arial" w:hAnsi="Arial" w:cs="Arial"/>
                <w:color w:val="595959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Controlling &amp; Manage system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Administrstion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Batam Branch and Reporting to Regional Controller Sumatera.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>AR (Account Receivable</w:t>
            </w:r>
            <w:proofErr w:type="gramStart"/>
            <w:r>
              <w:rPr>
                <w:rFonts w:ascii="Arial" w:hAnsi="Arial" w:cs="Arial"/>
                <w:color w:val="595959"/>
                <w:sz w:val="16"/>
                <w:szCs w:val="16"/>
              </w:rPr>
              <w:t>)</w:t>
            </w:r>
            <w:proofErr w:type="gramEnd"/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>Collection Receipt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>Human Resource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>Inventory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>Asset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>Budget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>Plan Collection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REASON FOR LEAVING: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Seek for better career advancement opportunities and exposure.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Apr 2011 - Aug 2013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(2 years 4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5F22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Senior </w:t>
            </w:r>
            <w:r w:rsidR="00230E2C">
              <w:rPr>
                <w:rFonts w:ascii="Arial" w:hAnsi="Arial" w:cs="Arial"/>
                <w:b/>
                <w:bCs/>
                <w:sz w:val="24"/>
                <w:szCs w:val="24"/>
              </w:rPr>
              <w:t>Quality Control System Development</w:t>
            </w:r>
            <w:r w:rsidR="00230E2C">
              <w:rPr>
                <w:rFonts w:ascii="Arial" w:hAnsi="Arial" w:cs="Arial"/>
                <w:sz w:val="20"/>
                <w:szCs w:val="20"/>
              </w:rPr>
              <w:br/>
              <w:t xml:space="preserve">PT. Tigaraksa </w:t>
            </w:r>
            <w:proofErr w:type="spellStart"/>
            <w:r w:rsidR="00230E2C">
              <w:rPr>
                <w:rFonts w:ascii="Arial" w:hAnsi="Arial" w:cs="Arial"/>
                <w:sz w:val="20"/>
                <w:szCs w:val="20"/>
              </w:rPr>
              <w:t>Satria</w:t>
            </w:r>
            <w:proofErr w:type="spellEnd"/>
            <w:r w:rsidR="00230E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30E2C"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  <w:r w:rsidR="00230E2C">
              <w:rPr>
                <w:rFonts w:ascii="Arial" w:hAnsi="Arial" w:cs="Arial"/>
                <w:sz w:val="20"/>
                <w:szCs w:val="20"/>
              </w:rPr>
              <w:t xml:space="preserve"> | Jakarta Raya, Indonesia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D87" w:rsidRDefault="00230E2C" w:rsidP="00A92A02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RESPONSIBILITIES</w:t>
            </w:r>
            <w:proofErr w:type="gramStart"/>
            <w:r>
              <w:rPr>
                <w:rFonts w:ascii="Arial" w:hAnsi="Arial" w:cs="Arial"/>
                <w:color w:val="595959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perform quality control system applications (TIRA SND modules SD, IM, AR, SFA) made by PT. Tigaraksa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Satria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Tbk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and Reporting to System Development Manager.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ACCOMPLISHMENT: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Tira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Database Management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Tira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SFA</w:t>
            </w:r>
          </w:p>
          <w:p w:rsidR="00A92A02" w:rsidRPr="00806D87" w:rsidRDefault="00806D87" w:rsidP="00A92A0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</w:r>
            <w:r w:rsidRPr="00806D87">
              <w:rPr>
                <w:rFonts w:ascii="Arial" w:hAnsi="Arial" w:cs="Arial"/>
                <w:color w:val="595959"/>
                <w:sz w:val="16"/>
                <w:szCs w:val="16"/>
              </w:rPr>
              <w:t xml:space="preserve">Pilot Implementation SFA (ESKA LINK) Project DC </w:t>
            </w:r>
            <w:proofErr w:type="spellStart"/>
            <w:r w:rsidRPr="00806D87">
              <w:rPr>
                <w:rFonts w:ascii="Arial" w:hAnsi="Arial" w:cs="Arial"/>
                <w:color w:val="595959"/>
                <w:sz w:val="16"/>
                <w:szCs w:val="16"/>
              </w:rPr>
              <w:t>Muntilan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ab/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Proses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Pecah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Gabung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Tira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Atlantis System for </w:t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Danone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Create Manual Book Atlantis System for </w:t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Danone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Order Verification </w:t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Modul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ab/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Tira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 xml:space="preserve"> to SAP Collaboration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ab/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Insentive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 xml:space="preserve"> System for Key User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Rolling Forecast System 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TIRA HO (Consolidation System for TIRA </w:t>
            </w:r>
            <w:proofErr w:type="spellStart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>)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tab/>
              <w:t>SAP BW process upload data from TIRA HO</w:t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="00230E2C" w:rsidRPr="00806D87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="00A92A02" w:rsidRPr="00806D87">
              <w:rPr>
                <w:rFonts w:ascii="Arial" w:hAnsi="Arial" w:cs="Arial"/>
                <w:color w:val="595959"/>
                <w:sz w:val="16"/>
                <w:szCs w:val="16"/>
              </w:rPr>
              <w:t>LEADER OF PROJETC :</w:t>
            </w:r>
          </w:p>
          <w:p w:rsidR="008F24EC" w:rsidRDefault="00230E2C" w:rsidP="00A92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Tira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Tira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Backup Database Management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REASON FOR LEAVING: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Promotion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Jun 2010 - Mar 2011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(9 months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System Suppor</w:t>
            </w:r>
            <w:r w:rsidR="00806D8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PT. Tigaraksa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| Jakarta Raya, Indonesia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078" w:rsidRDefault="00230E2C" w:rsidP="00A92A02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RESPONSIBILITIES</w:t>
            </w:r>
            <w:proofErr w:type="gramStart"/>
            <w:r>
              <w:rPr>
                <w:rFonts w:ascii="Arial" w:hAnsi="Arial" w:cs="Arial"/>
                <w:color w:val="595959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perform application support and implementation of the system (SAP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SD/IM,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Tira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SD,IM,AR) in all branches PT. Tigaraksa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Satria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Tbk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ACCOMPLISHMENT :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Implementation System TIRA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DC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Prabumulih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Implementation System TIRA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SnD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DC Batam</w:t>
            </w:r>
          </w:p>
          <w:p w:rsidR="008F24EC" w:rsidRPr="00096078" w:rsidRDefault="00230E2C" w:rsidP="0009607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ab/>
              <w:t>Implementation  Open Office</w:t>
            </w: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br/>
              <w:t>REASON FOR LEAVING:</w:t>
            </w: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br/>
              <w:t>Promotion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May 2009 - May 2010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(1 year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User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PT. Tigaraksa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| Sumatera Utara, Indonesia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6078" w:rsidRDefault="00230E2C" w:rsidP="0009607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RESPONSIBILITIES</w:t>
            </w:r>
            <w:proofErr w:type="gramStart"/>
            <w:r>
              <w:rPr>
                <w:rFonts w:ascii="Arial" w:hAnsi="Arial" w:cs="Arial"/>
                <w:color w:val="595959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perform application support and implementation of the system (SAP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SD/IM, SCYLLA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Modul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SD,IM,AR,AP) in branch Medan. </w:t>
            </w:r>
            <w:proofErr w:type="gramStart"/>
            <w:r>
              <w:rPr>
                <w:rFonts w:ascii="Arial" w:hAnsi="Arial" w:cs="Arial"/>
                <w:color w:val="595959"/>
                <w:sz w:val="16"/>
                <w:szCs w:val="16"/>
              </w:rPr>
              <w:t>and</w:t>
            </w:r>
            <w:proofErr w:type="gram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Reporting to IT Application System Support Coordinator in Head Office.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ACCOMPLISHMENT: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Implementation Scylla </w:t>
            </w:r>
            <w:r w:rsidR="00B94C06">
              <w:rPr>
                <w:rFonts w:ascii="Arial" w:hAnsi="Arial" w:cs="Arial"/>
                <w:color w:val="595959"/>
                <w:sz w:val="16"/>
                <w:szCs w:val="16"/>
              </w:rPr>
              <w:t xml:space="preserve">Sub distributor  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>Banda Aceh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-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ab/>
            </w:r>
            <w:r w:rsid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Implementation Scylla Sub </w:t>
            </w:r>
            <w:proofErr w:type="spellStart"/>
            <w:r w:rsidR="00096078">
              <w:rPr>
                <w:rFonts w:ascii="Arial" w:hAnsi="Arial" w:cs="Arial"/>
                <w:color w:val="595959"/>
                <w:sz w:val="16"/>
                <w:szCs w:val="16"/>
              </w:rPr>
              <w:t>Cabang</w:t>
            </w:r>
            <w:proofErr w:type="spellEnd"/>
            <w:r w:rsid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 Medan </w:t>
            </w:r>
          </w:p>
          <w:p w:rsidR="00096078" w:rsidRPr="00096078" w:rsidRDefault="00096078" w:rsidP="000960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Implementation </w:t>
            </w: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SFA 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Scylla </w:t>
            </w:r>
            <w:proofErr w:type="spellStart"/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>Cabang</w:t>
            </w:r>
            <w:proofErr w:type="spellEnd"/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 Medan</w:t>
            </w:r>
          </w:p>
          <w:p w:rsidR="00096078" w:rsidRDefault="00230E2C" w:rsidP="000960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Implementation Scylla </w:t>
            </w:r>
            <w:r w:rsidR="00B94C06" w:rsidRP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Sub distributor </w:t>
            </w:r>
            <w:proofErr w:type="spellStart"/>
            <w:r w:rsidR="00096078">
              <w:rPr>
                <w:rFonts w:ascii="Arial" w:hAnsi="Arial" w:cs="Arial"/>
                <w:color w:val="595959"/>
                <w:sz w:val="16"/>
                <w:szCs w:val="16"/>
              </w:rPr>
              <w:t>Sigli</w:t>
            </w:r>
            <w:proofErr w:type="spellEnd"/>
          </w:p>
          <w:p w:rsidR="00096078" w:rsidRDefault="00230E2C" w:rsidP="000960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Implementation Scylla </w:t>
            </w:r>
            <w:r w:rsidR="00B94C06" w:rsidRP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Sub distributor </w:t>
            </w:r>
            <w:proofErr w:type="spellStart"/>
            <w:r w:rsidR="00096078">
              <w:rPr>
                <w:rFonts w:ascii="Arial" w:hAnsi="Arial" w:cs="Arial"/>
                <w:color w:val="595959"/>
                <w:sz w:val="16"/>
                <w:szCs w:val="16"/>
              </w:rPr>
              <w:t>Meulaboh</w:t>
            </w:r>
            <w:proofErr w:type="spellEnd"/>
          </w:p>
          <w:p w:rsidR="00096078" w:rsidRDefault="00230E2C" w:rsidP="000960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Implementation Scylla </w:t>
            </w:r>
            <w:r w:rsidR="00B94C06" w:rsidRP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Sub distributor </w:t>
            </w:r>
            <w:proofErr w:type="spellStart"/>
            <w:r w:rsidR="00096078">
              <w:rPr>
                <w:rFonts w:ascii="Arial" w:hAnsi="Arial" w:cs="Arial"/>
                <w:color w:val="595959"/>
                <w:sz w:val="16"/>
                <w:szCs w:val="16"/>
              </w:rPr>
              <w:t>Sidempuan</w:t>
            </w:r>
            <w:proofErr w:type="spellEnd"/>
          </w:p>
          <w:p w:rsidR="00096078" w:rsidRDefault="00230E2C" w:rsidP="000960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Implementation Scylla </w:t>
            </w:r>
            <w:r w:rsidR="00B94C06" w:rsidRP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Sub distributor </w:t>
            </w:r>
            <w:proofErr w:type="spellStart"/>
            <w:r w:rsidR="00096078">
              <w:rPr>
                <w:rFonts w:ascii="Arial" w:hAnsi="Arial" w:cs="Arial"/>
                <w:color w:val="595959"/>
                <w:sz w:val="16"/>
                <w:szCs w:val="16"/>
              </w:rPr>
              <w:t>Siantar</w:t>
            </w:r>
            <w:proofErr w:type="spellEnd"/>
          </w:p>
          <w:p w:rsidR="00096078" w:rsidRDefault="00230E2C" w:rsidP="000960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ab/>
              <w:t xml:space="preserve">Implementation Scylla </w:t>
            </w:r>
            <w:r w:rsidR="00B94C06" w:rsidRPr="00096078">
              <w:rPr>
                <w:rFonts w:ascii="Arial" w:hAnsi="Arial" w:cs="Arial"/>
                <w:color w:val="595959"/>
                <w:sz w:val="16"/>
                <w:szCs w:val="16"/>
              </w:rPr>
              <w:t xml:space="preserve">Sub distributor </w:t>
            </w:r>
            <w:proofErr w:type="spellStart"/>
            <w:r w:rsidR="00096078">
              <w:rPr>
                <w:rFonts w:ascii="Arial" w:hAnsi="Arial" w:cs="Arial"/>
                <w:color w:val="595959"/>
                <w:sz w:val="16"/>
                <w:szCs w:val="16"/>
              </w:rPr>
              <w:t>Brastagi</w:t>
            </w:r>
            <w:proofErr w:type="spellEnd"/>
          </w:p>
          <w:p w:rsidR="00096078" w:rsidRDefault="00230E2C" w:rsidP="0009607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ab/>
              <w:t>Implementation Wireless Connection from Of</w:t>
            </w:r>
            <w:r w:rsidR="00096078">
              <w:rPr>
                <w:rFonts w:ascii="Arial" w:hAnsi="Arial" w:cs="Arial"/>
                <w:color w:val="595959"/>
                <w:sz w:val="16"/>
                <w:szCs w:val="16"/>
              </w:rPr>
              <w:t>fice to Werehouse Medan Branch</w:t>
            </w:r>
          </w:p>
          <w:p w:rsidR="00096078" w:rsidRDefault="00096078" w:rsidP="0009607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  <w:p w:rsidR="008F24EC" w:rsidRPr="00096078" w:rsidRDefault="00230E2C" w:rsidP="00096078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t>REASON FOR LEAVING:</w:t>
            </w:r>
            <w:r w:rsidRPr="00096078">
              <w:rPr>
                <w:rFonts w:ascii="Arial" w:hAnsi="Arial" w:cs="Arial"/>
                <w:color w:val="595959"/>
                <w:sz w:val="16"/>
                <w:szCs w:val="16"/>
              </w:rPr>
              <w:br/>
              <w:t>Promotion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May 2002 - May 2008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(6 years 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 Sales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PT. Tigaraksa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tbk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| Sumatera Utara, Indonesia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8F24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 w:rsidP="009322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RESPONSIBILITIES</w:t>
            </w:r>
            <w:proofErr w:type="gramStart"/>
            <w:r>
              <w:rPr>
                <w:rFonts w:ascii="Arial" w:hAnsi="Arial" w:cs="Arial"/>
                <w:color w:val="595959"/>
                <w:sz w:val="16"/>
                <w:szCs w:val="16"/>
              </w:rPr>
              <w:t>:</w:t>
            </w:r>
            <w:proofErr w:type="gramEnd"/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 xml:space="preserve">Perform sales data input to the system applications (SAP, Scylla) be accurate and reliable at the branch of PT. Tigaraksa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Satria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95959"/>
                <w:sz w:val="16"/>
                <w:szCs w:val="16"/>
              </w:rPr>
              <w:t>Tbk</w:t>
            </w:r>
            <w:proofErr w:type="spellEnd"/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in Medan.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ACCOMPLISHMENT: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inputting sales data performed in 1 X 24 Hours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REASON FOR LEAVING:</w:t>
            </w:r>
            <w:r>
              <w:rPr>
                <w:rFonts w:ascii="Arial" w:hAnsi="Arial" w:cs="Arial"/>
                <w:color w:val="595959"/>
                <w:sz w:val="16"/>
                <w:szCs w:val="16"/>
              </w:rPr>
              <w:br/>
              <w:t>Promotion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4EC" w:rsidTr="00A92A02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Education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2001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9F04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University of North Sumatera</w:t>
            </w:r>
            <w:r w:rsidR="00230E2C">
              <w:rPr>
                <w:rFonts w:ascii="Arial" w:hAnsi="Arial" w:cs="Arial"/>
                <w:sz w:val="20"/>
                <w:szCs w:val="20"/>
              </w:rPr>
              <w:br/>
              <w:t>Bachelor's Degree in Mathematics | Indonesia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Major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Statisti</w:t>
            </w:r>
            <w:r w:rsidR="00D03B6C">
              <w:rPr>
                <w:rFonts w:ascii="Arial" w:hAnsi="Arial" w:cs="Arial"/>
                <w:sz w:val="16"/>
                <w:szCs w:val="16"/>
              </w:rPr>
              <w:t>cs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CGPA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2.97/45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4EC" w:rsidTr="00A92A02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Skills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Basic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A92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SAP System, MS SQL Server 2000/2008, Windows OS, MS Office, Crystal Report, Visual Basic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4EC" w:rsidTr="00A92A02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Languages</w:t>
            </w:r>
          </w:p>
        </w:tc>
      </w:tr>
      <w:tr w:rsidR="008F24EC" w:rsidTr="00A92A02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 xml:space="preserve">Proficiency level: 0 - Poor, 10 </w:t>
            </w:r>
            <w:r w:rsidR="009A6A26"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iCs/>
                <w:color w:val="7F7F7F"/>
                <w:sz w:val="16"/>
                <w:szCs w:val="16"/>
              </w:rPr>
              <w:t xml:space="preserve"> Excellent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Language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 xml:space="preserve">Spoken 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tab/>
              <w:t xml:space="preserve">Written 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tab/>
              <w:t>Relevant Certificates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Bahasa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Indonesia (Primary)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8 </w:t>
            </w:r>
            <w:r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Arabic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5 </w:t>
            </w:r>
            <w:r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4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5 </w:t>
            </w:r>
            <w:r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4EC" w:rsidTr="00A92A02">
        <w:trPr>
          <w:trHeight w:val="240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Additional Info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Preferred Work Location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A92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2A02">
              <w:rPr>
                <w:rFonts w:ascii="Arial" w:hAnsi="Arial" w:cs="Arial"/>
                <w:sz w:val="16"/>
                <w:szCs w:val="16"/>
              </w:rPr>
              <w:t>Riau Islands, North Sumatra, Jakarta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24EC" w:rsidTr="00A92A02">
        <w:trPr>
          <w:trHeight w:val="24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About Me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Address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24EC" w:rsidRDefault="00D03B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Kelapa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Hijau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III. No. 33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Jagakarsa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Jakarta Selatan</w:t>
            </w:r>
          </w:p>
        </w:tc>
      </w:tr>
      <w:tr w:rsidR="008F24EC" w:rsidTr="00A92A0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F24EC" w:rsidRDefault="00230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30E2C" w:rsidRDefault="00230E2C"/>
    <w:sectPr w:rsidR="00230E2C" w:rsidSect="00A92A02">
      <w:headerReference w:type="default" r:id="rId8"/>
      <w:pgSz w:w="11907" w:h="16840"/>
      <w:pgMar w:top="1134" w:right="567" w:bottom="1134" w:left="851" w:header="720" w:footer="31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36" w:rsidRDefault="00002D36" w:rsidP="005360E0">
      <w:pPr>
        <w:spacing w:after="0" w:line="240" w:lineRule="auto"/>
      </w:pPr>
      <w:r>
        <w:separator/>
      </w:r>
    </w:p>
  </w:endnote>
  <w:endnote w:type="continuationSeparator" w:id="0">
    <w:p w:rsidR="00002D36" w:rsidRDefault="00002D36" w:rsidP="0053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36" w:rsidRDefault="00002D36" w:rsidP="005360E0">
      <w:pPr>
        <w:spacing w:after="0" w:line="240" w:lineRule="auto"/>
      </w:pPr>
      <w:r>
        <w:separator/>
      </w:r>
    </w:p>
  </w:footnote>
  <w:footnote w:type="continuationSeparator" w:id="0">
    <w:p w:rsidR="00002D36" w:rsidRDefault="00002D36" w:rsidP="0053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EC" w:rsidRDefault="008F24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342"/>
    <w:multiLevelType w:val="hybridMultilevel"/>
    <w:tmpl w:val="E2E071B6"/>
    <w:lvl w:ilvl="0" w:tplc="146CE62C">
      <w:start w:val="4"/>
      <w:numFmt w:val="bullet"/>
      <w:lvlText w:val="-"/>
      <w:lvlJc w:val="left"/>
      <w:pPr>
        <w:ind w:left="47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E1D2FF3"/>
    <w:multiLevelType w:val="hybridMultilevel"/>
    <w:tmpl w:val="BE32F490"/>
    <w:lvl w:ilvl="0" w:tplc="44B8935C">
      <w:start w:val="4"/>
      <w:numFmt w:val="bullet"/>
      <w:lvlText w:val="-"/>
      <w:lvlJc w:val="left"/>
      <w:pPr>
        <w:ind w:left="473" w:hanging="360"/>
      </w:pPr>
      <w:rPr>
        <w:rFonts w:ascii="Arial" w:eastAsiaTheme="minorEastAsia" w:hAnsi="Arial" w:cs="Arial" w:hint="default"/>
        <w:color w:val="595959"/>
        <w:sz w:val="16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F71"/>
    <w:rsid w:val="00002D36"/>
    <w:rsid w:val="00096078"/>
    <w:rsid w:val="00230E2C"/>
    <w:rsid w:val="00302DFB"/>
    <w:rsid w:val="003C4ADA"/>
    <w:rsid w:val="005F229D"/>
    <w:rsid w:val="00697AA9"/>
    <w:rsid w:val="00806D87"/>
    <w:rsid w:val="008F24EC"/>
    <w:rsid w:val="009322DC"/>
    <w:rsid w:val="009A6A26"/>
    <w:rsid w:val="009F0420"/>
    <w:rsid w:val="009F5647"/>
    <w:rsid w:val="009F694B"/>
    <w:rsid w:val="00A92A02"/>
    <w:rsid w:val="00B257DB"/>
    <w:rsid w:val="00B76FE1"/>
    <w:rsid w:val="00B94C06"/>
    <w:rsid w:val="00D03B6C"/>
    <w:rsid w:val="00EC0363"/>
    <w:rsid w:val="00F4202D"/>
    <w:rsid w:val="00F5325F"/>
    <w:rsid w:val="00F7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A02"/>
  </w:style>
  <w:style w:type="paragraph" w:styleId="Footer">
    <w:name w:val="footer"/>
    <w:basedOn w:val="Normal"/>
    <w:link w:val="FooterChar"/>
    <w:uiPriority w:val="99"/>
    <w:semiHidden/>
    <w:unhideWhenUsed/>
    <w:rsid w:val="00A9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A02"/>
  </w:style>
  <w:style w:type="paragraph" w:styleId="BalloonText">
    <w:name w:val="Balloon Text"/>
    <w:basedOn w:val="Normal"/>
    <w:link w:val="BalloonTextChar"/>
    <w:uiPriority w:val="99"/>
    <w:semiHidden/>
    <w:unhideWhenUsed/>
    <w:rsid w:val="00F4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Faisal</cp:lastModifiedBy>
  <cp:revision>14</cp:revision>
  <cp:lastPrinted>2014-04-24T08:58:00Z</cp:lastPrinted>
  <dcterms:created xsi:type="dcterms:W3CDTF">2014-04-23T03:50:00Z</dcterms:created>
  <dcterms:modified xsi:type="dcterms:W3CDTF">2014-06-11T02:19:00Z</dcterms:modified>
</cp:coreProperties>
</file>